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D2EB" w14:textId="77777777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REQUERIMENTO</w:t>
      </w:r>
    </w:p>
    <w:p w14:paraId="7F5C34C5" w14:textId="49513B01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Nº. /20</w:t>
      </w:r>
      <w:r w:rsidR="00F70E2B">
        <w:rPr>
          <w:rFonts w:ascii="Arial Narrow" w:hAnsi="Arial Narrow"/>
          <w:b/>
          <w:sz w:val="26"/>
          <w:szCs w:val="26"/>
        </w:rPr>
        <w:t>20</w:t>
      </w:r>
    </w:p>
    <w:p w14:paraId="0F615AA3" w14:textId="77777777"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24DED670" w14:textId="75D3EE21" w:rsidR="00EF1922" w:rsidRPr="00EF1922" w:rsidRDefault="008628DD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“Solicito </w:t>
      </w:r>
      <w:r w:rsidR="00A42707">
        <w:rPr>
          <w:rFonts w:ascii="Arial Narrow" w:hAnsi="Arial Narrow"/>
          <w:b/>
          <w:sz w:val="26"/>
          <w:szCs w:val="26"/>
        </w:rPr>
        <w:t xml:space="preserve">ao Comitê de Enfrentamento ao COVID </w:t>
      </w:r>
      <w:r w:rsidR="009378F8">
        <w:rPr>
          <w:rFonts w:ascii="Arial Narrow" w:hAnsi="Arial Narrow"/>
          <w:b/>
          <w:sz w:val="26"/>
          <w:szCs w:val="26"/>
        </w:rPr>
        <w:t>19, que</w:t>
      </w:r>
      <w:r w:rsidR="00A42707">
        <w:rPr>
          <w:rFonts w:ascii="Arial Narrow" w:hAnsi="Arial Narrow"/>
          <w:b/>
          <w:sz w:val="26"/>
          <w:szCs w:val="26"/>
        </w:rPr>
        <w:t xml:space="preserve"> </w:t>
      </w:r>
      <w:r w:rsidR="00687599">
        <w:rPr>
          <w:rFonts w:ascii="Arial Narrow" w:hAnsi="Arial Narrow"/>
          <w:b/>
          <w:sz w:val="26"/>
          <w:szCs w:val="26"/>
        </w:rPr>
        <w:t xml:space="preserve">estude e considere o retorno gradual do comércio em São Sebastião </w:t>
      </w:r>
      <w:r w:rsidR="00A42707">
        <w:rPr>
          <w:rFonts w:ascii="Arial Narrow" w:hAnsi="Arial Narrow"/>
          <w:b/>
          <w:sz w:val="26"/>
          <w:szCs w:val="26"/>
        </w:rPr>
        <w:t>d</w:t>
      </w:r>
      <w:r w:rsidR="00687599">
        <w:rPr>
          <w:rFonts w:ascii="Arial Narrow" w:hAnsi="Arial Narrow"/>
          <w:b/>
          <w:sz w:val="26"/>
          <w:szCs w:val="26"/>
        </w:rPr>
        <w:t>a forma</w:t>
      </w:r>
      <w:r w:rsidR="00A42707">
        <w:rPr>
          <w:rFonts w:ascii="Arial Narrow" w:hAnsi="Arial Narrow"/>
          <w:b/>
          <w:sz w:val="26"/>
          <w:szCs w:val="26"/>
        </w:rPr>
        <w:t xml:space="preserve"> mais segura possível.</w:t>
      </w:r>
      <w:r>
        <w:rPr>
          <w:rFonts w:ascii="Arial Narrow" w:hAnsi="Arial Narrow"/>
          <w:b/>
          <w:sz w:val="26"/>
          <w:szCs w:val="26"/>
        </w:rPr>
        <w:t>”</w:t>
      </w:r>
    </w:p>
    <w:p w14:paraId="13D55B82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14:paraId="7B245560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Senhor Presidente,</w:t>
      </w:r>
    </w:p>
    <w:p w14:paraId="3BEC4B32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14:paraId="77F693E6" w14:textId="68947FAF" w:rsidR="009378F8" w:rsidRPr="00EF1922" w:rsidRDefault="00EF1922" w:rsidP="009378F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esse vereador </w:t>
      </w:r>
      <w:r w:rsidR="008628DD">
        <w:rPr>
          <w:rFonts w:ascii="Arial Narrow" w:hAnsi="Arial Narrow"/>
          <w:sz w:val="26"/>
          <w:szCs w:val="26"/>
        </w:rPr>
        <w:t xml:space="preserve">foi procurado por </w:t>
      </w:r>
      <w:r w:rsidR="009378F8">
        <w:rPr>
          <w:rFonts w:ascii="Arial Narrow" w:hAnsi="Arial Narrow"/>
          <w:sz w:val="26"/>
          <w:szCs w:val="26"/>
        </w:rPr>
        <w:t xml:space="preserve">munícipes e </w:t>
      </w:r>
      <w:r w:rsidR="00687599">
        <w:rPr>
          <w:rFonts w:ascii="Arial Narrow" w:hAnsi="Arial Narrow"/>
          <w:sz w:val="26"/>
          <w:szCs w:val="26"/>
        </w:rPr>
        <w:t>comerciantes locais, preocupados com o seu futuro econômico, e de seus funcionários.</w:t>
      </w:r>
    </w:p>
    <w:p w14:paraId="6BABCFEE" w14:textId="7740C3EF" w:rsidR="008628DD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</w:t>
      </w:r>
      <w:r w:rsidR="00687599">
        <w:rPr>
          <w:rFonts w:ascii="Arial Narrow" w:hAnsi="Arial Narrow"/>
          <w:sz w:val="26"/>
          <w:szCs w:val="26"/>
        </w:rPr>
        <w:t>temos planos dos comércios específicos e que temos retaguarda da Secretaria de Saúde.</w:t>
      </w:r>
    </w:p>
    <w:p w14:paraId="0AA9A568" w14:textId="25E4BC20" w:rsidR="00687599" w:rsidRDefault="00687599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Considerando que muitos trabalhadores precisam trabalhar para alimentar sua família.</w:t>
      </w:r>
    </w:p>
    <w:p w14:paraId="3954C72F" w14:textId="77777777"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É que:</w:t>
      </w:r>
    </w:p>
    <w:p w14:paraId="046A3B4E" w14:textId="6DB6851D"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O vereador infra-assinado nos termos regimentais em vigor REQUER, a</w:t>
      </w:r>
      <w:r w:rsidR="009378F8">
        <w:rPr>
          <w:rFonts w:ascii="Arial Narrow" w:hAnsi="Arial Narrow"/>
          <w:sz w:val="26"/>
          <w:szCs w:val="26"/>
        </w:rPr>
        <w:t>o Comitê,</w:t>
      </w:r>
      <w:r w:rsidRPr="00EF1922">
        <w:rPr>
          <w:rFonts w:ascii="Arial Narrow" w:hAnsi="Arial Narrow"/>
          <w:sz w:val="26"/>
          <w:szCs w:val="26"/>
        </w:rPr>
        <w:t xml:space="preserve"> </w:t>
      </w:r>
      <w:r w:rsidR="009378F8">
        <w:rPr>
          <w:rFonts w:ascii="Arial Narrow" w:hAnsi="Arial Narrow"/>
          <w:sz w:val="26"/>
          <w:szCs w:val="26"/>
        </w:rPr>
        <w:t xml:space="preserve">que </w:t>
      </w:r>
      <w:r w:rsidRPr="00EF1922">
        <w:rPr>
          <w:rFonts w:ascii="Arial Narrow" w:hAnsi="Arial Narrow"/>
          <w:sz w:val="26"/>
          <w:szCs w:val="26"/>
        </w:rPr>
        <w:t>digne-se</w:t>
      </w:r>
      <w:r w:rsidR="00CD2101">
        <w:rPr>
          <w:rFonts w:ascii="Arial Narrow" w:hAnsi="Arial Narrow"/>
          <w:sz w:val="26"/>
          <w:szCs w:val="26"/>
        </w:rPr>
        <w:t xml:space="preserve"> </w:t>
      </w:r>
      <w:r w:rsidR="009378F8">
        <w:rPr>
          <w:rFonts w:ascii="Arial Narrow" w:hAnsi="Arial Narrow"/>
          <w:sz w:val="26"/>
          <w:szCs w:val="26"/>
        </w:rPr>
        <w:t xml:space="preserve">considerar uma forma plausível do retorno </w:t>
      </w:r>
      <w:r w:rsidR="00687599">
        <w:rPr>
          <w:rFonts w:ascii="Arial Narrow" w:hAnsi="Arial Narrow"/>
          <w:sz w:val="26"/>
          <w:szCs w:val="26"/>
        </w:rPr>
        <w:t>da atividade comercial na cidade, gradativamente, obedecendo os protocolos básicos de saúde anti-covid19.</w:t>
      </w:r>
    </w:p>
    <w:p w14:paraId="3EE33A1D" w14:textId="2B46F005" w:rsidR="00687599" w:rsidRDefault="00687599" w:rsidP="009378F8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Como autorizar o retorno dos comércios, sem correr riscos maiores ao Corona vírus?</w:t>
      </w:r>
    </w:p>
    <w:p w14:paraId="4681BF1D" w14:textId="6773B7DD" w:rsidR="009378F8" w:rsidRDefault="009378F8" w:rsidP="009378F8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Será obrigatório o uso de máscaras, álcool gel</w:t>
      </w:r>
      <w:r w:rsidR="00687599">
        <w:rPr>
          <w:rFonts w:ascii="Arial Narrow" w:hAnsi="Arial Narrow"/>
          <w:sz w:val="26"/>
          <w:szCs w:val="26"/>
          <w:lang w:val="pt-BR"/>
        </w:rPr>
        <w:t xml:space="preserve"> em todos estabelecimentos</w:t>
      </w:r>
      <w:r>
        <w:rPr>
          <w:rFonts w:ascii="Arial Narrow" w:hAnsi="Arial Narrow"/>
          <w:sz w:val="26"/>
          <w:szCs w:val="26"/>
          <w:lang w:val="pt-BR"/>
        </w:rPr>
        <w:t>?</w:t>
      </w:r>
    </w:p>
    <w:p w14:paraId="2C931604" w14:textId="15BC252F" w:rsidR="009378F8" w:rsidRPr="009378F8" w:rsidRDefault="009378F8" w:rsidP="009378F8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Como evitar aglomerações</w:t>
      </w:r>
      <w:r w:rsidR="00687599">
        <w:rPr>
          <w:rFonts w:ascii="Arial Narrow" w:hAnsi="Arial Narrow"/>
          <w:sz w:val="26"/>
          <w:szCs w:val="26"/>
          <w:lang w:val="pt-BR"/>
        </w:rPr>
        <w:t xml:space="preserve"> nos locais?</w:t>
      </w:r>
    </w:p>
    <w:p w14:paraId="7DF8CCFA" w14:textId="6DEB48B9" w:rsidR="00EF1922" w:rsidRDefault="009378F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Que outras medidas poderiam ser tomadas, para diminuir o risco de contágio? </w:t>
      </w:r>
    </w:p>
    <w:p w14:paraId="4CDC9A11" w14:textId="64FAE45F" w:rsidR="002D02F9" w:rsidRPr="00EF1922" w:rsidRDefault="009378F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Haverá uma fiscalização do cumprimento das medidas básicas anti-Covid 19? </w:t>
      </w:r>
    </w:p>
    <w:p w14:paraId="460F52C5" w14:textId="60475B6D" w:rsidR="00EF1922" w:rsidRDefault="00CD2101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Se </w:t>
      </w:r>
      <w:r w:rsidR="009378F8">
        <w:rPr>
          <w:rFonts w:ascii="Arial Narrow" w:hAnsi="Arial Narrow"/>
          <w:sz w:val="26"/>
          <w:szCs w:val="26"/>
          <w:lang w:val="pt-BR"/>
        </w:rPr>
        <w:t xml:space="preserve">sim, como funcionará. </w:t>
      </w:r>
    </w:p>
    <w:p w14:paraId="2C8B4EFF" w14:textId="7506BB3B" w:rsidR="009378F8" w:rsidRDefault="009378F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 não, que justifique o motivo.</w:t>
      </w:r>
    </w:p>
    <w:p w14:paraId="11C9E223" w14:textId="22C64319" w:rsidR="00EF1922" w:rsidRPr="00CD2101" w:rsidRDefault="00EF1922" w:rsidP="00CD2101">
      <w:pPr>
        <w:jc w:val="both"/>
        <w:rPr>
          <w:rFonts w:ascii="Arial Narrow" w:hAnsi="Arial Narrow"/>
          <w:sz w:val="26"/>
          <w:szCs w:val="26"/>
        </w:rPr>
      </w:pPr>
      <w:r w:rsidRPr="00CD2101">
        <w:rPr>
          <w:rFonts w:ascii="Arial Narrow" w:hAnsi="Arial Narrow"/>
          <w:sz w:val="26"/>
          <w:szCs w:val="26"/>
        </w:rPr>
        <w:tab/>
      </w:r>
    </w:p>
    <w:p w14:paraId="08F51543" w14:textId="3D35F6FE"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9378F8">
        <w:rPr>
          <w:rFonts w:ascii="Arial Narrow" w:hAnsi="Arial Narrow"/>
          <w:sz w:val="26"/>
          <w:szCs w:val="26"/>
        </w:rPr>
        <w:t>1</w:t>
      </w:r>
      <w:r w:rsidR="00687599">
        <w:rPr>
          <w:rFonts w:ascii="Arial Narrow" w:hAnsi="Arial Narrow"/>
          <w:sz w:val="26"/>
          <w:szCs w:val="26"/>
        </w:rPr>
        <w:t>9</w:t>
      </w:r>
      <w:r w:rsidRPr="00EF1922">
        <w:rPr>
          <w:rFonts w:ascii="Arial Narrow" w:hAnsi="Arial Narrow"/>
          <w:sz w:val="26"/>
          <w:szCs w:val="26"/>
        </w:rPr>
        <w:t xml:space="preserve"> de </w:t>
      </w:r>
      <w:r w:rsidR="00CD2101">
        <w:rPr>
          <w:rFonts w:ascii="Arial Narrow" w:hAnsi="Arial Narrow"/>
          <w:sz w:val="26"/>
          <w:szCs w:val="26"/>
        </w:rPr>
        <w:t>maio</w:t>
      </w:r>
      <w:r w:rsidRPr="00EF1922">
        <w:rPr>
          <w:rFonts w:ascii="Arial Narrow" w:hAnsi="Arial Narrow"/>
          <w:sz w:val="26"/>
          <w:szCs w:val="26"/>
        </w:rPr>
        <w:t xml:space="preserve"> de 2019.</w:t>
      </w:r>
    </w:p>
    <w:p w14:paraId="3D3D55D3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Reinaldo Alves Moreira Filho</w:t>
      </w:r>
    </w:p>
    <w:p w14:paraId="7512591D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Vereador</w:t>
      </w: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703E3" w14:textId="77777777" w:rsidR="006940DD" w:rsidRDefault="006940DD" w:rsidP="00AE17D9">
      <w:pPr>
        <w:spacing w:after="0" w:line="240" w:lineRule="auto"/>
      </w:pPr>
      <w:r>
        <w:separator/>
      </w:r>
    </w:p>
  </w:endnote>
  <w:endnote w:type="continuationSeparator" w:id="0">
    <w:p w14:paraId="7D85F306" w14:textId="77777777" w:rsidR="006940DD" w:rsidRDefault="006940D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0225D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1B7AC" w14:textId="77777777"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14:paraId="1D503819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14:paraId="2984DF3D" w14:textId="77777777"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684A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2785B" w14:textId="77777777" w:rsidR="006940DD" w:rsidRDefault="006940DD" w:rsidP="00AE17D9">
      <w:pPr>
        <w:spacing w:after="0" w:line="240" w:lineRule="auto"/>
      </w:pPr>
      <w:r>
        <w:separator/>
      </w:r>
    </w:p>
  </w:footnote>
  <w:footnote w:type="continuationSeparator" w:id="0">
    <w:p w14:paraId="73FBAD5A" w14:textId="77777777" w:rsidR="006940DD" w:rsidRDefault="006940D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85BE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14:paraId="75C85789" w14:textId="77777777" w:rsidTr="00AE17D9">
      <w:tc>
        <w:tcPr>
          <w:tcW w:w="1668" w:type="dxa"/>
        </w:tcPr>
        <w:p w14:paraId="63523273" w14:textId="77777777"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7BD5AE9" wp14:editId="1655909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63664E00" w14:textId="77777777"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66CB493D" w14:textId="77777777"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1FC590F0" w14:textId="77777777"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14:paraId="7956109D" w14:textId="77777777"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21D31064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E53F9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4436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43146"/>
    <w:rsid w:val="0064422A"/>
    <w:rsid w:val="00687599"/>
    <w:rsid w:val="00691096"/>
    <w:rsid w:val="006940DD"/>
    <w:rsid w:val="00696B27"/>
    <w:rsid w:val="006A1719"/>
    <w:rsid w:val="006B03D7"/>
    <w:rsid w:val="006B20F0"/>
    <w:rsid w:val="006B2E08"/>
    <w:rsid w:val="006D4E57"/>
    <w:rsid w:val="00705282"/>
    <w:rsid w:val="00722D53"/>
    <w:rsid w:val="00723CCF"/>
    <w:rsid w:val="00727677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378F8"/>
    <w:rsid w:val="009413DE"/>
    <w:rsid w:val="00966FC1"/>
    <w:rsid w:val="009776AD"/>
    <w:rsid w:val="009A0E1E"/>
    <w:rsid w:val="009C03C1"/>
    <w:rsid w:val="009E1759"/>
    <w:rsid w:val="009F1576"/>
    <w:rsid w:val="009F3759"/>
    <w:rsid w:val="009F54F2"/>
    <w:rsid w:val="00A04116"/>
    <w:rsid w:val="00A14AAC"/>
    <w:rsid w:val="00A15C26"/>
    <w:rsid w:val="00A238A1"/>
    <w:rsid w:val="00A316C3"/>
    <w:rsid w:val="00A42707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210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4296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64AF2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0E2B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DE66"/>
  <w15:docId w15:val="{33E96402-50A0-44CA-A204-B7DA9B53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F882-BDE5-4EB2-AFD0-EA225BB2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Guilherme Hartog Gimenes</cp:lastModifiedBy>
  <cp:revision>4</cp:revision>
  <cp:lastPrinted>2019-10-01T16:22:00Z</cp:lastPrinted>
  <dcterms:created xsi:type="dcterms:W3CDTF">2020-05-14T18:47:00Z</dcterms:created>
  <dcterms:modified xsi:type="dcterms:W3CDTF">2020-05-19T15:04:00Z</dcterms:modified>
</cp:coreProperties>
</file>